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proofErr w:type="gramStart"/>
                            <w:r w:rsidRPr="0088514A">
                              <w:rPr>
                                <w:rStyle w:val="InfoITSCarattere"/>
                                <w:color w:val="F54C00"/>
                              </w:rPr>
                              <w:t>e-mail:</w:t>
                            </w:r>
                            <w:proofErr w:type="gramEnd"/>
                          </w:p>
                          <w:p w14:paraId="2D8659BE" w14:textId="77777777" w:rsidR="00BE6A38" w:rsidRPr="002D7FFD" w:rsidRDefault="00E25458"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E25458"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proofErr w:type="gramStart"/>
                      <w:r w:rsidRPr="0088514A">
                        <w:rPr>
                          <w:rStyle w:val="InfoITSCarattere"/>
                          <w:color w:val="F54C00"/>
                        </w:rPr>
                        <w:t>e-mail:</w:t>
                      </w:r>
                      <w:proofErr w:type="gramEnd"/>
                    </w:p>
                    <w:p w14:paraId="2D8659BE" w14:textId="77777777" w:rsidR="00BE6A38" w:rsidRPr="002D7FFD" w:rsidRDefault="00E25458"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E25458"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w:t>
      </w:r>
      <w:proofErr w:type="spellStart"/>
      <w:r w:rsidR="00ED3F7D" w:rsidRPr="00A16D07">
        <w:rPr>
          <w:rFonts w:eastAsia="Calibri" w:cstheme="minorHAnsi"/>
          <w:b/>
          <w:bCs/>
          <w:color w:val="000000" w:themeColor="text1"/>
          <w:sz w:val="22"/>
          <w:szCs w:val="22"/>
        </w:rPr>
        <w:t>D.Lgs.</w:t>
      </w:r>
      <w:proofErr w:type="spellEnd"/>
      <w:r w:rsidR="00ED3F7D" w:rsidRPr="00A16D07">
        <w:rPr>
          <w:rFonts w:eastAsia="Calibri" w:cstheme="minorHAnsi"/>
          <w:b/>
          <w:bCs/>
          <w:color w:val="000000" w:themeColor="text1"/>
          <w:sz w:val="22"/>
          <w:szCs w:val="22"/>
        </w:rPr>
        <w:t xml:space="preserve">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33033781" w14:textId="77777777" w:rsidR="00E25458" w:rsidRPr="00E25458" w:rsidRDefault="00E25458" w:rsidP="00E25458">
      <w:pPr>
        <w:jc w:val="center"/>
        <w:rPr>
          <w:rFonts w:eastAsia="Calibri" w:cstheme="minorHAnsi"/>
          <w:b/>
          <w:bCs/>
          <w:color w:val="000000" w:themeColor="text1"/>
          <w:sz w:val="22"/>
          <w:szCs w:val="22"/>
          <w:lang w:eastAsia="it-IT"/>
        </w:rPr>
      </w:pPr>
    </w:p>
    <w:p w14:paraId="1D7530D3" w14:textId="77777777" w:rsidR="00E25458" w:rsidRPr="00E25458" w:rsidRDefault="00E25458" w:rsidP="00E25458">
      <w:pPr>
        <w:jc w:val="center"/>
        <w:rPr>
          <w:rFonts w:eastAsia="Calibri" w:cstheme="minorHAnsi"/>
          <w:b/>
          <w:bCs/>
          <w:color w:val="000000" w:themeColor="text1"/>
          <w:sz w:val="22"/>
          <w:szCs w:val="22"/>
          <w:lang w:eastAsia="it-IT"/>
        </w:rPr>
      </w:pPr>
      <w:r w:rsidRPr="00E25458">
        <w:rPr>
          <w:rFonts w:eastAsia="Calibri" w:cstheme="minorHAnsi"/>
          <w:b/>
          <w:bCs/>
          <w:color w:val="000000" w:themeColor="text1"/>
          <w:sz w:val="22"/>
          <w:szCs w:val="22"/>
          <w:lang w:eastAsia="it-IT"/>
        </w:rPr>
        <w:t>AREA “ANALISI DATI</w:t>
      </w:r>
      <w:r w:rsidRPr="00E25458">
        <w:rPr>
          <w:rFonts w:eastAsia="Times New Roman" w:cstheme="minorHAnsi"/>
          <w:b/>
          <w:bCs/>
          <w:color w:val="000000" w:themeColor="text1"/>
          <w:lang w:eastAsia="it-IT"/>
        </w:rPr>
        <w:t>”</w:t>
      </w:r>
    </w:p>
    <w:p w14:paraId="33DEC3C7" w14:textId="77777777" w:rsidR="00E25458" w:rsidRPr="00E25458" w:rsidRDefault="00E25458" w:rsidP="00E25458">
      <w:pPr>
        <w:jc w:val="center"/>
        <w:rPr>
          <w:rFonts w:eastAsia="Calibri" w:cstheme="minorHAnsi"/>
          <w:b/>
          <w:bCs/>
          <w:color w:val="000000" w:themeColor="text1"/>
          <w:sz w:val="22"/>
          <w:szCs w:val="22"/>
          <w:lang w:eastAsia="it-IT"/>
        </w:rPr>
      </w:pPr>
    </w:p>
    <w:p w14:paraId="04097AD2" w14:textId="77777777" w:rsidR="00E25458" w:rsidRPr="00E25458" w:rsidRDefault="00E25458" w:rsidP="00E25458">
      <w:pPr>
        <w:jc w:val="center"/>
        <w:rPr>
          <w:rFonts w:eastAsia="Calibri" w:cstheme="minorHAnsi"/>
          <w:b/>
          <w:bCs/>
          <w:color w:val="000000" w:themeColor="text1"/>
          <w:sz w:val="22"/>
          <w:szCs w:val="22"/>
          <w:lang w:eastAsia="it-IT"/>
        </w:rPr>
      </w:pPr>
      <w:r w:rsidRPr="00E25458">
        <w:rPr>
          <w:rFonts w:eastAsia="Calibri" w:cstheme="minorHAnsi"/>
          <w:b/>
          <w:bCs/>
          <w:color w:val="000000" w:themeColor="text1"/>
          <w:sz w:val="22"/>
          <w:szCs w:val="22"/>
          <w:lang w:eastAsia="it-IT"/>
        </w:rPr>
        <w:t>SUDDIVISA IN N. 12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E25458">
        <w:rPr>
          <w:rFonts w:cstheme="minorHAnsi"/>
          <w:sz w:val="20"/>
          <w:szCs w:val="20"/>
        </w:rPr>
      </w:r>
      <w:r w:rsidR="00E25458">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E25458">
        <w:rPr>
          <w:rFonts w:cstheme="minorHAnsi"/>
          <w:sz w:val="20"/>
          <w:szCs w:val="20"/>
        </w:rPr>
      </w:r>
      <w:r w:rsidR="00E25458">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E25458">
        <w:rPr>
          <w:rFonts w:cstheme="minorHAnsi"/>
          <w:sz w:val="20"/>
          <w:szCs w:val="20"/>
        </w:rPr>
      </w:r>
      <w:r w:rsidR="00E25458">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E25458">
        <w:rPr>
          <w:rFonts w:cstheme="minorHAnsi"/>
          <w:sz w:val="20"/>
          <w:szCs w:val="20"/>
        </w:rPr>
      </w:r>
      <w:r w:rsidR="00E25458">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 xml:space="preserve">Do </w:t>
      </w:r>
      <w:proofErr w:type="spellStart"/>
      <w:r w:rsidRPr="00A16D07">
        <w:rPr>
          <w:rFonts w:eastAsia="Calibri" w:cstheme="minorHAnsi"/>
          <w:i/>
          <w:iCs/>
          <w:color w:val="000000" w:themeColor="text1"/>
          <w:sz w:val="20"/>
          <w:szCs w:val="20"/>
        </w:rPr>
        <w:t>not</w:t>
      </w:r>
      <w:proofErr w:type="spellEnd"/>
      <w:r w:rsidRPr="00A16D07">
        <w:rPr>
          <w:rFonts w:eastAsia="Calibri" w:cstheme="minorHAnsi"/>
          <w:i/>
          <w:iCs/>
          <w:color w:val="000000" w:themeColor="text1"/>
          <w:sz w:val="20"/>
          <w:szCs w:val="20"/>
        </w:rPr>
        <w:t xml:space="preserve"> </w:t>
      </w:r>
      <w:proofErr w:type="spellStart"/>
      <w:r w:rsidRPr="00A16D07">
        <w:rPr>
          <w:rFonts w:eastAsia="Calibri" w:cstheme="minorHAnsi"/>
          <w:i/>
          <w:iCs/>
          <w:color w:val="000000" w:themeColor="text1"/>
          <w:sz w:val="20"/>
          <w:szCs w:val="20"/>
        </w:rPr>
        <w:t>significant</w:t>
      </w:r>
      <w:proofErr w:type="spellEnd"/>
      <w:r w:rsidRPr="00A16D07">
        <w:rPr>
          <w:rFonts w:eastAsia="Calibri" w:cstheme="minorHAnsi"/>
          <w:i/>
          <w:iCs/>
          <w:color w:val="000000" w:themeColor="text1"/>
          <w:sz w:val="20"/>
          <w:szCs w:val="20"/>
        </w:rPr>
        <w:t xml:space="preserve"> </w:t>
      </w:r>
      <w:proofErr w:type="spellStart"/>
      <w:r w:rsidRPr="00A16D07">
        <w:rPr>
          <w:rFonts w:eastAsia="Calibri" w:cstheme="minorHAnsi"/>
          <w:i/>
          <w:iCs/>
          <w:color w:val="000000" w:themeColor="text1"/>
          <w:sz w:val="20"/>
          <w:szCs w:val="20"/>
        </w:rPr>
        <w:t>harm</w:t>
      </w:r>
      <w:proofErr w:type="spellEnd"/>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E25458">
              <w:rPr>
                <w:rFonts w:cstheme="minorHAnsi"/>
                <w:sz w:val="20"/>
                <w:szCs w:val="20"/>
              </w:rPr>
            </w:r>
            <w:r w:rsidR="00E25458">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proofErr w:type="spellStart"/>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w:t>
            </w:r>
            <w:proofErr w:type="spellEnd"/>
            <w:r w:rsidRPr="00A16D07">
              <w:rPr>
                <w:rFonts w:cstheme="minorHAnsi"/>
                <w:sz w:val="20"/>
                <w:szCs w:val="20"/>
              </w:rPr>
              <w:t xml:space="preserve">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E25458">
              <w:rPr>
                <w:rFonts w:cstheme="minorHAnsi"/>
                <w:sz w:val="20"/>
                <w:szCs w:val="20"/>
              </w:rPr>
            </w:r>
            <w:r w:rsidR="00E25458">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E25458">
              <w:rPr>
                <w:rFonts w:cstheme="minorHAnsi"/>
                <w:sz w:val="20"/>
                <w:szCs w:val="20"/>
              </w:rPr>
            </w:r>
            <w:r w:rsidR="00E25458">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w:t>
            </w:r>
            <w:proofErr w:type="spellStart"/>
            <w:r w:rsidR="000663AE" w:rsidRPr="006D0847">
              <w:rPr>
                <w:rFonts w:cstheme="minorHAnsi"/>
                <w:b/>
                <w:bCs/>
                <w:sz w:val="20"/>
                <w:szCs w:val="20"/>
              </w:rPr>
              <w:t>PAdES</w:t>
            </w:r>
            <w:proofErr w:type="spellEnd"/>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FFEE0" w14:textId="77777777" w:rsidR="00DE34BE" w:rsidRDefault="00DE34BE" w:rsidP="000151A3">
      <w:r>
        <w:separator/>
      </w:r>
    </w:p>
  </w:endnote>
  <w:endnote w:type="continuationSeparator" w:id="0">
    <w:p w14:paraId="02EF3643" w14:textId="77777777" w:rsidR="00DE34BE" w:rsidRDefault="00DE34BE"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B600D" w14:textId="77777777" w:rsidR="00DE34BE" w:rsidRDefault="00DE34BE" w:rsidP="000151A3">
      <w:r>
        <w:separator/>
      </w:r>
    </w:p>
  </w:footnote>
  <w:footnote w:type="continuationSeparator" w:id="0">
    <w:p w14:paraId="03B81F25" w14:textId="77777777" w:rsidR="00DE34BE" w:rsidRDefault="00DE34BE"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00BB"/>
    <w:rsid w:val="001E724E"/>
    <w:rsid w:val="001F353A"/>
    <w:rsid w:val="002034A1"/>
    <w:rsid w:val="00206C15"/>
    <w:rsid w:val="00207AF6"/>
    <w:rsid w:val="002312FC"/>
    <w:rsid w:val="0023743A"/>
    <w:rsid w:val="0025490A"/>
    <w:rsid w:val="00275963"/>
    <w:rsid w:val="0028779B"/>
    <w:rsid w:val="002B0E5F"/>
    <w:rsid w:val="002D18E1"/>
    <w:rsid w:val="002D1B2D"/>
    <w:rsid w:val="002E2509"/>
    <w:rsid w:val="00300273"/>
    <w:rsid w:val="003037F5"/>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374"/>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2F73"/>
    <w:rsid w:val="007B4023"/>
    <w:rsid w:val="007C4C31"/>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A13F5"/>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19F9"/>
    <w:rsid w:val="00A16D07"/>
    <w:rsid w:val="00A2061D"/>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41AEE"/>
    <w:rsid w:val="00D81D6E"/>
    <w:rsid w:val="00DA250C"/>
    <w:rsid w:val="00DB0EC3"/>
    <w:rsid w:val="00DD26D5"/>
    <w:rsid w:val="00DE1B47"/>
    <w:rsid w:val="00DE34BE"/>
    <w:rsid w:val="00E05B9D"/>
    <w:rsid w:val="00E207EE"/>
    <w:rsid w:val="00E25458"/>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6B7"/>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FC76B-7F50-4AE9-97FC-7498D3017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1138</Words>
  <Characters>6489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Francesco Russo</cp:lastModifiedBy>
  <cp:revision>100</cp:revision>
  <dcterms:created xsi:type="dcterms:W3CDTF">2023-11-09T14:29:00Z</dcterms:created>
  <dcterms:modified xsi:type="dcterms:W3CDTF">2024-07-31T16:24:00Z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